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1" w:rsidRDefault="0055567E">
      <w:pPr>
        <w:spacing w:before="84" w:line="249" w:lineRule="auto"/>
        <w:ind w:left="415" w:right="622"/>
        <w:rPr>
          <w:b/>
          <w:sz w:val="18"/>
        </w:rPr>
      </w:pPr>
      <w:r>
        <w:rPr>
          <w:b/>
          <w:sz w:val="18"/>
        </w:rPr>
        <w:t>Załącznik 9 do Regulaminu przyznawania środków finansowych na założenie własnej działalności gospodarczej oraz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wsparcia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pomostowego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projekcie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„Młodzi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POWEREM”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projektu: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WND-POWR.01.02.01-20-0004/20</w:t>
      </w:r>
    </w:p>
    <w:p w:rsidR="006E7F41" w:rsidRDefault="006E7F41">
      <w:pPr>
        <w:pStyle w:val="Tekstpodstawowy"/>
        <w:spacing w:before="9"/>
        <w:rPr>
          <w:b/>
          <w:sz w:val="17"/>
        </w:rPr>
      </w:pPr>
    </w:p>
    <w:p w:rsidR="006E7F41" w:rsidRDefault="0055567E">
      <w:pPr>
        <w:pStyle w:val="Nagwek1"/>
      </w:pPr>
      <w:r>
        <w:rPr>
          <w:u w:val="single"/>
        </w:rPr>
        <w:t>Karta</w:t>
      </w:r>
      <w:r>
        <w:rPr>
          <w:spacing w:val="-3"/>
          <w:u w:val="single"/>
        </w:rPr>
        <w:t xml:space="preserve"> </w:t>
      </w:r>
      <w:r>
        <w:rPr>
          <w:u w:val="single"/>
        </w:rPr>
        <w:t>oceny</w:t>
      </w:r>
      <w:r>
        <w:rPr>
          <w:spacing w:val="-5"/>
          <w:u w:val="single"/>
        </w:rPr>
        <w:t xml:space="preserve"> </w:t>
      </w:r>
      <w:r>
        <w:rPr>
          <w:u w:val="single"/>
        </w:rPr>
        <w:t>formalnej</w:t>
      </w:r>
      <w:r>
        <w:rPr>
          <w:spacing w:val="-3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-7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udzielenie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finansowego</w:t>
      </w:r>
      <w:r>
        <w:rPr>
          <w:spacing w:val="-4"/>
          <w:u w:val="single"/>
        </w:rPr>
        <w:t xml:space="preserve"> </w:t>
      </w:r>
      <w:r>
        <w:rPr>
          <w:u w:val="single"/>
        </w:rPr>
        <w:t>wsparcia</w:t>
      </w:r>
      <w:r>
        <w:rPr>
          <w:spacing w:val="-3"/>
          <w:u w:val="single"/>
        </w:rPr>
        <w:t xml:space="preserve"> </w:t>
      </w:r>
      <w:r>
        <w:rPr>
          <w:u w:val="single"/>
        </w:rPr>
        <w:t>pomostowego</w:t>
      </w:r>
    </w:p>
    <w:p w:rsidR="006E7F41" w:rsidRDefault="006E7F41">
      <w:pPr>
        <w:pStyle w:val="Tekstpodstawowy"/>
        <w:rPr>
          <w:b/>
          <w:sz w:val="20"/>
        </w:rPr>
      </w:pPr>
    </w:p>
    <w:p w:rsidR="006E7F41" w:rsidRDefault="006E7F41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093"/>
      </w:tblGrid>
      <w:tr w:rsidR="006E7F41">
        <w:trPr>
          <w:trHeight w:val="654"/>
        </w:trPr>
        <w:tc>
          <w:tcPr>
            <w:tcW w:w="4111" w:type="dxa"/>
            <w:shd w:val="clear" w:color="auto" w:fill="BEBEBE"/>
          </w:tcPr>
          <w:p w:rsidR="006E7F41" w:rsidRDefault="0055567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(INI):</w:t>
            </w:r>
          </w:p>
        </w:tc>
        <w:tc>
          <w:tcPr>
            <w:tcW w:w="6093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666"/>
        </w:trPr>
        <w:tc>
          <w:tcPr>
            <w:tcW w:w="4111" w:type="dxa"/>
            <w:shd w:val="clear" w:color="auto" w:fill="BEBEBE"/>
          </w:tcPr>
          <w:p w:rsidR="006E7F41" w:rsidRDefault="0055567E">
            <w:pPr>
              <w:pStyle w:val="TableParagraph"/>
              <w:spacing w:before="1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Oceniającego:</w:t>
            </w:r>
          </w:p>
        </w:tc>
        <w:tc>
          <w:tcPr>
            <w:tcW w:w="6093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</w:tbl>
    <w:p w:rsidR="006E7F41" w:rsidRDefault="006E7F41">
      <w:pPr>
        <w:pStyle w:val="Tekstpodstawowy"/>
        <w:spacing w:before="10"/>
        <w:rPr>
          <w:b/>
          <w:sz w:val="19"/>
        </w:rPr>
      </w:pPr>
    </w:p>
    <w:p w:rsidR="006E7F41" w:rsidRDefault="0055567E">
      <w:pPr>
        <w:spacing w:before="92"/>
        <w:ind w:left="412"/>
        <w:rPr>
          <w:b/>
          <w:sz w:val="24"/>
        </w:rPr>
      </w:pPr>
      <w:r>
        <w:rPr>
          <w:b/>
          <w:sz w:val="24"/>
        </w:rPr>
        <w:t>DEKLARACJA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POUFNOŚCI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BEZSTRONNOŚCI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OCENIAJĄCEGO</w:t>
      </w:r>
    </w:p>
    <w:p w:rsidR="006E7F41" w:rsidRDefault="006E7F41">
      <w:pPr>
        <w:pStyle w:val="Tekstpodstawowy"/>
        <w:spacing w:before="1"/>
        <w:rPr>
          <w:b/>
          <w:sz w:val="31"/>
        </w:rPr>
      </w:pPr>
    </w:p>
    <w:p w:rsidR="006E7F41" w:rsidRDefault="0055567E">
      <w:pPr>
        <w:pStyle w:val="Tekstpodstawowy"/>
        <w:ind w:left="412"/>
      </w:pPr>
      <w:r>
        <w:t>Niniejszym</w:t>
      </w:r>
      <w:r>
        <w:rPr>
          <w:spacing w:val="-3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że:</w:t>
      </w:r>
    </w:p>
    <w:p w:rsidR="006E7F41" w:rsidRDefault="0055567E">
      <w:pPr>
        <w:pStyle w:val="Akapitzlist"/>
        <w:numPr>
          <w:ilvl w:val="0"/>
          <w:numId w:val="1"/>
        </w:numPr>
        <w:tabs>
          <w:tab w:val="left" w:pos="772"/>
        </w:tabs>
        <w:spacing w:before="41" w:line="276" w:lineRule="auto"/>
        <w:ind w:right="421"/>
        <w:rPr>
          <w:sz w:val="24"/>
        </w:rPr>
      </w:pPr>
      <w:r>
        <w:rPr>
          <w:sz w:val="24"/>
        </w:rPr>
        <w:t>nie pozostaję w związku małżeńskim ani w faktycznym pożyciu albo w stosunku</w:t>
      </w:r>
      <w:r>
        <w:rPr>
          <w:spacing w:val="1"/>
          <w:sz w:val="24"/>
        </w:rPr>
        <w:t xml:space="preserve"> </w:t>
      </w:r>
      <w:r>
        <w:rPr>
          <w:sz w:val="24"/>
        </w:rPr>
        <w:t>pokrewieństwa lub powinowactwa w linii prostej, pokrewieństwa lub powinowactwa w linii</w:t>
      </w:r>
      <w:r>
        <w:rPr>
          <w:spacing w:val="1"/>
          <w:sz w:val="24"/>
        </w:rPr>
        <w:t xml:space="preserve"> </w:t>
      </w:r>
      <w:r>
        <w:rPr>
          <w:sz w:val="24"/>
        </w:rPr>
        <w:t>bocznej do drugiego stopnia i nie jestem związany/a z tytułu przysposobienia, opieki, kurateli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z uczestnikiem ubiegającym się o dofinansowanie. W przypadku stwierdzenia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zależności zobowiązuję się do niezwłocznego poinformowania o tym fakcie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 Komisji Rekrutacyjnej i wycofania się z oceny niniejszego formularza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rekrutacyjnego,</w:t>
      </w:r>
    </w:p>
    <w:p w:rsidR="006E7F41" w:rsidRDefault="0055567E">
      <w:pPr>
        <w:pStyle w:val="Akapitzlist"/>
        <w:numPr>
          <w:ilvl w:val="0"/>
          <w:numId w:val="1"/>
        </w:numPr>
        <w:tabs>
          <w:tab w:val="left" w:pos="772"/>
        </w:tabs>
        <w:spacing w:line="276" w:lineRule="auto"/>
        <w:ind w:right="435"/>
        <w:rPr>
          <w:sz w:val="24"/>
        </w:rPr>
      </w:pPr>
      <w:r>
        <w:rPr>
          <w:sz w:val="24"/>
        </w:rPr>
        <w:t>nie pozostaję z uczestnikiem ubiegającym się o dofinansowanie w takim stosu</w:t>
      </w:r>
      <w:r>
        <w:rPr>
          <w:sz w:val="24"/>
        </w:rPr>
        <w:t>nku prawnym</w:t>
      </w:r>
      <w:r>
        <w:rPr>
          <w:spacing w:val="1"/>
          <w:sz w:val="24"/>
        </w:rPr>
        <w:t xml:space="preserve"> </w:t>
      </w:r>
      <w:r>
        <w:rPr>
          <w:sz w:val="24"/>
        </w:rPr>
        <w:t>lub faktycznym, że może to budzić uzasadnione wątpliwości co do mojej bezstronności.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stwierdzenia takiej zależności zobowiązuję się do niezwłocznego poinformowania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fakcie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wycofania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projektu.</w:t>
      </w:r>
    </w:p>
    <w:p w:rsidR="006E7F41" w:rsidRDefault="0055567E">
      <w:pPr>
        <w:pStyle w:val="Tekstpodstawowy"/>
        <w:spacing w:line="275" w:lineRule="exact"/>
        <w:ind w:left="412"/>
      </w:pPr>
      <w:r>
        <w:t>Ponadto</w:t>
      </w:r>
      <w:r>
        <w:rPr>
          <w:spacing w:val="-5"/>
        </w:rPr>
        <w:t xml:space="preserve"> </w:t>
      </w:r>
      <w:r>
        <w:t>oświadczam,</w:t>
      </w:r>
      <w:r>
        <w:rPr>
          <w:spacing w:val="-5"/>
        </w:rPr>
        <w:t xml:space="preserve"> </w:t>
      </w:r>
      <w:r>
        <w:t>że:</w:t>
      </w:r>
    </w:p>
    <w:p w:rsidR="006E7F41" w:rsidRDefault="0055567E">
      <w:pPr>
        <w:pStyle w:val="Akapitzlist"/>
        <w:numPr>
          <w:ilvl w:val="0"/>
          <w:numId w:val="1"/>
        </w:numPr>
        <w:tabs>
          <w:tab w:val="left" w:pos="772"/>
        </w:tabs>
        <w:spacing w:before="41" w:line="273" w:lineRule="auto"/>
        <w:ind w:right="1142"/>
        <w:rPr>
          <w:sz w:val="24"/>
        </w:rPr>
      </w:pPr>
      <w:r>
        <w:rPr>
          <w:sz w:val="24"/>
        </w:rPr>
        <w:t>zobowiązuję się, że będę wypełniać moje obowiązki w sposób uczciwy i sprawiedliwy,</w:t>
      </w:r>
      <w:r>
        <w:rPr>
          <w:spacing w:val="-64"/>
          <w:sz w:val="24"/>
        </w:rPr>
        <w:t xml:space="preserve"> </w:t>
      </w:r>
      <w:r>
        <w:rPr>
          <w:sz w:val="24"/>
        </w:rPr>
        <w:t>zgodnie z posiadaną</w:t>
      </w:r>
      <w:r>
        <w:rPr>
          <w:spacing w:val="1"/>
          <w:sz w:val="24"/>
        </w:rPr>
        <w:t xml:space="preserve"> </w:t>
      </w:r>
      <w:r>
        <w:rPr>
          <w:sz w:val="24"/>
        </w:rPr>
        <w:t>wiedzą,</w:t>
      </w:r>
    </w:p>
    <w:p w:rsidR="006E7F41" w:rsidRDefault="0055567E">
      <w:pPr>
        <w:pStyle w:val="Akapitzlist"/>
        <w:numPr>
          <w:ilvl w:val="0"/>
          <w:numId w:val="1"/>
        </w:numPr>
        <w:tabs>
          <w:tab w:val="left" w:pos="772"/>
        </w:tabs>
        <w:spacing w:before="5" w:line="273" w:lineRule="auto"/>
        <w:ind w:right="473"/>
        <w:rPr>
          <w:sz w:val="24"/>
        </w:rPr>
      </w:pPr>
      <w:r>
        <w:rPr>
          <w:sz w:val="24"/>
        </w:rPr>
        <w:t>zobowiązuję się również nie zatrzymywać kopii jakichkolwiek pisemnych lub elektronicznych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informacji,</w:t>
      </w:r>
    </w:p>
    <w:p w:rsidR="006E7F41" w:rsidRDefault="0055567E">
      <w:pPr>
        <w:pStyle w:val="Akapitzlist"/>
        <w:numPr>
          <w:ilvl w:val="0"/>
          <w:numId w:val="1"/>
        </w:numPr>
        <w:tabs>
          <w:tab w:val="left" w:pos="772"/>
        </w:tabs>
        <w:spacing w:before="4"/>
        <w:rPr>
          <w:sz w:val="24"/>
        </w:rPr>
      </w:pPr>
      <w:r>
        <w:rPr>
          <w:sz w:val="24"/>
        </w:rPr>
        <w:t>zobowiązuję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tajemnicy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zaufaniu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</w:p>
    <w:p w:rsidR="006E7F41" w:rsidRDefault="0055567E">
      <w:pPr>
        <w:pStyle w:val="Tekstpodstawowy"/>
        <w:spacing w:before="39" w:line="276" w:lineRule="auto"/>
        <w:ind w:left="772" w:right="740"/>
      </w:pPr>
      <w:r>
        <w:t>i dokumentów ujawnionych mi lub wytworzonych przeze mnie lub przygotowanych przeze</w:t>
      </w:r>
      <w:r>
        <w:rPr>
          <w:spacing w:val="-64"/>
        </w:rPr>
        <w:t xml:space="preserve"> </w:t>
      </w:r>
      <w:r>
        <w:t>mnie w trakcie lub jako rezultat oceny i zgadzam się, że informacje te powinny być u</w:t>
      </w:r>
      <w:r>
        <w:t>żyte</w:t>
      </w:r>
      <w:r>
        <w:rPr>
          <w:spacing w:val="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dla celów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ujawnione</w:t>
      </w:r>
      <w:r>
        <w:rPr>
          <w:spacing w:val="-2"/>
        </w:rPr>
        <w:t xml:space="preserve"> </w:t>
      </w:r>
      <w:r>
        <w:t>stronom</w:t>
      </w:r>
      <w:r>
        <w:rPr>
          <w:spacing w:val="1"/>
        </w:rPr>
        <w:t xml:space="preserve"> </w:t>
      </w:r>
      <w:r>
        <w:t>trzecim.</w:t>
      </w:r>
    </w:p>
    <w:p w:rsidR="006E7F41" w:rsidRDefault="006E7F41">
      <w:pPr>
        <w:pStyle w:val="Tekstpodstawowy"/>
        <w:rPr>
          <w:sz w:val="26"/>
        </w:rPr>
      </w:pPr>
    </w:p>
    <w:p w:rsidR="006E7F41" w:rsidRDefault="006E7F41">
      <w:pPr>
        <w:pStyle w:val="Tekstpodstawowy"/>
        <w:spacing w:before="4"/>
        <w:rPr>
          <w:sz w:val="29"/>
        </w:rPr>
      </w:pPr>
    </w:p>
    <w:p w:rsidR="006E7F41" w:rsidRDefault="0055567E">
      <w:pPr>
        <w:pStyle w:val="Tekstpodstawowy"/>
        <w:tabs>
          <w:tab w:val="left" w:pos="5115"/>
        </w:tabs>
        <w:spacing w:before="1"/>
        <w:ind w:left="412"/>
      </w:pPr>
      <w:r>
        <w:t>Łomża,</w:t>
      </w:r>
      <w:r>
        <w:rPr>
          <w:spacing w:val="-4"/>
        </w:rPr>
        <w:t xml:space="preserve"> </w:t>
      </w:r>
      <w:r>
        <w:t>dnia …………………</w:t>
      </w:r>
      <w:r>
        <w:tab/>
        <w:t>………………………………………………</w:t>
      </w:r>
    </w:p>
    <w:p w:rsidR="006E7F41" w:rsidRDefault="0055567E">
      <w:pPr>
        <w:spacing w:before="161"/>
        <w:ind w:left="7216"/>
        <w:rPr>
          <w:i/>
          <w:sz w:val="24"/>
        </w:rPr>
      </w:pPr>
      <w:r>
        <w:rPr>
          <w:i/>
          <w:sz w:val="24"/>
        </w:rPr>
        <w:t>Podpis</w:t>
      </w:r>
    </w:p>
    <w:p w:rsidR="006E7F41" w:rsidRDefault="006E7F41">
      <w:pPr>
        <w:rPr>
          <w:sz w:val="24"/>
        </w:rPr>
        <w:sectPr w:rsidR="006E7F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440" w:bottom="2200" w:left="440" w:header="513" w:footer="2019" w:gutter="0"/>
          <w:pgNumType w:start="1"/>
          <w:cols w:space="708"/>
        </w:sectPr>
      </w:pPr>
    </w:p>
    <w:p w:rsidR="006E7F41" w:rsidRDefault="006E7F41">
      <w:pPr>
        <w:pStyle w:val="Tekstpodstawowy"/>
        <w:spacing w:before="8"/>
        <w:rPr>
          <w:i/>
          <w:sz w:val="8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4958"/>
      </w:tblGrid>
      <w:tr w:rsidR="006E7F41">
        <w:trPr>
          <w:trHeight w:val="652"/>
        </w:trPr>
        <w:tc>
          <w:tcPr>
            <w:tcW w:w="4956" w:type="dxa"/>
            <w:shd w:val="clear" w:color="auto" w:fill="BEBEBE"/>
          </w:tcPr>
          <w:p w:rsidR="006E7F41" w:rsidRDefault="0055567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uczestnika/</w:t>
            </w:r>
            <w:proofErr w:type="spellStart"/>
            <w:r>
              <w:rPr>
                <w:b/>
                <w:sz w:val="24"/>
              </w:rPr>
              <w:t>czki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(INI)</w:t>
            </w:r>
          </w:p>
        </w:tc>
        <w:tc>
          <w:tcPr>
            <w:tcW w:w="4958" w:type="dxa"/>
            <w:shd w:val="clear" w:color="auto" w:fill="BEBEBE"/>
          </w:tcPr>
          <w:p w:rsidR="006E7F41" w:rsidRDefault="0055567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Oceniającego:</w:t>
            </w:r>
          </w:p>
        </w:tc>
      </w:tr>
      <w:tr w:rsidR="006E7F41">
        <w:trPr>
          <w:trHeight w:val="654"/>
        </w:trPr>
        <w:tc>
          <w:tcPr>
            <w:tcW w:w="4956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8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</w:tbl>
    <w:p w:rsidR="006E7F41" w:rsidRDefault="006E7F41">
      <w:pPr>
        <w:pStyle w:val="Tekstpodstawowy"/>
        <w:rPr>
          <w:i/>
          <w:sz w:val="20"/>
        </w:rPr>
      </w:pPr>
    </w:p>
    <w:p w:rsidR="006E7F41" w:rsidRDefault="006E7F41">
      <w:pPr>
        <w:pStyle w:val="Tekstpodstawowy"/>
        <w:rPr>
          <w:i/>
          <w:sz w:val="20"/>
        </w:rPr>
      </w:pPr>
    </w:p>
    <w:p w:rsidR="006E7F41" w:rsidRDefault="006E7F41">
      <w:pPr>
        <w:pStyle w:val="Tekstpodstawowy"/>
        <w:spacing w:before="11"/>
        <w:rPr>
          <w:i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681"/>
        <w:gridCol w:w="849"/>
        <w:gridCol w:w="727"/>
        <w:gridCol w:w="3127"/>
      </w:tblGrid>
      <w:tr w:rsidR="006E7F41">
        <w:trPr>
          <w:trHeight w:val="316"/>
        </w:trPr>
        <w:tc>
          <w:tcPr>
            <w:tcW w:w="5395" w:type="dxa"/>
            <w:shd w:val="clear" w:color="auto" w:fill="BEBEBE"/>
          </w:tcPr>
          <w:p w:rsidR="006E7F41" w:rsidRDefault="0055567E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Pytanie</w:t>
            </w:r>
          </w:p>
        </w:tc>
        <w:tc>
          <w:tcPr>
            <w:tcW w:w="681" w:type="dxa"/>
            <w:shd w:val="clear" w:color="auto" w:fill="BEBEBE"/>
          </w:tcPr>
          <w:p w:rsidR="006E7F41" w:rsidRDefault="0055567E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849" w:type="dxa"/>
            <w:shd w:val="clear" w:color="auto" w:fill="BEBEBE"/>
          </w:tcPr>
          <w:p w:rsidR="006E7F41" w:rsidRDefault="0055567E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727" w:type="dxa"/>
            <w:shd w:val="clear" w:color="auto" w:fill="BEBEBE"/>
          </w:tcPr>
          <w:p w:rsidR="006E7F41" w:rsidRDefault="0055567E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ND</w:t>
            </w:r>
          </w:p>
        </w:tc>
        <w:tc>
          <w:tcPr>
            <w:tcW w:w="3127" w:type="dxa"/>
            <w:shd w:val="clear" w:color="auto" w:fill="BEBEBE"/>
          </w:tcPr>
          <w:p w:rsidR="006E7F41" w:rsidRDefault="0055567E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6E7F41">
        <w:trPr>
          <w:trHeight w:val="635"/>
        </w:trPr>
        <w:tc>
          <w:tcPr>
            <w:tcW w:w="5395" w:type="dxa"/>
          </w:tcPr>
          <w:p w:rsidR="006E7F41" w:rsidRDefault="005556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Wniosek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został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sporządzony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</w:p>
          <w:p w:rsidR="006E7F41" w:rsidRDefault="0055567E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wzoru</w:t>
            </w:r>
            <w:r>
              <w:rPr>
                <w:sz w:val="24"/>
              </w:rPr>
              <w:t>?</w:t>
            </w:r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777"/>
        </w:trPr>
        <w:tc>
          <w:tcPr>
            <w:tcW w:w="5395" w:type="dxa"/>
          </w:tcPr>
          <w:p w:rsidR="006E7F41" w:rsidRDefault="0055567E">
            <w:pPr>
              <w:pStyle w:val="TableParagraph"/>
              <w:spacing w:before="72" w:line="276" w:lineRule="auto"/>
              <w:ind w:left="69" w:right="627"/>
              <w:rPr>
                <w:sz w:val="24"/>
              </w:rPr>
            </w:pPr>
            <w:r>
              <w:rPr>
                <w:sz w:val="24"/>
              </w:rPr>
              <w:t xml:space="preserve">Czy </w:t>
            </w:r>
            <w:r>
              <w:rPr>
                <w:i/>
                <w:sz w:val="24"/>
              </w:rPr>
              <w:t xml:space="preserve">Wniosek </w:t>
            </w:r>
            <w:r>
              <w:rPr>
                <w:sz w:val="24"/>
              </w:rPr>
              <w:t>i pozostałe dokumenty zostały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złożone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określonym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terminie</w:t>
            </w:r>
            <w:r>
              <w:rPr>
                <w:sz w:val="24"/>
              </w:rPr>
              <w:t>?</w:t>
            </w:r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635"/>
        </w:trPr>
        <w:tc>
          <w:tcPr>
            <w:tcW w:w="5395" w:type="dxa"/>
          </w:tcPr>
          <w:p w:rsidR="006E7F41" w:rsidRDefault="005556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Wniosku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zostały</w:t>
            </w:r>
          </w:p>
          <w:p w:rsidR="006E7F41" w:rsidRDefault="0055567E">
            <w:pPr>
              <w:pStyle w:val="TableParagraph"/>
              <w:spacing w:before="43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wypełnione</w:t>
            </w:r>
            <w:r>
              <w:rPr>
                <w:sz w:val="24"/>
              </w:rPr>
              <w:t>?</w:t>
            </w:r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635"/>
        </w:trPr>
        <w:tc>
          <w:tcPr>
            <w:tcW w:w="5395" w:type="dxa"/>
            <w:shd w:val="clear" w:color="auto" w:fill="BEBEBE"/>
          </w:tcPr>
          <w:p w:rsidR="006E7F41" w:rsidRDefault="005556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Wniosku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dołączono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wymagane</w:t>
            </w:r>
          </w:p>
          <w:p w:rsidR="006E7F41" w:rsidRDefault="0055567E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załączniki</w:t>
            </w:r>
            <w:r>
              <w:rPr>
                <w:sz w:val="24"/>
              </w:rPr>
              <w:t>?</w:t>
            </w:r>
          </w:p>
        </w:tc>
        <w:tc>
          <w:tcPr>
            <w:tcW w:w="681" w:type="dxa"/>
            <w:shd w:val="clear" w:color="auto" w:fill="BEBEBE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BEBEBE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  <w:shd w:val="clear" w:color="auto" w:fill="BEBEBE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  <w:shd w:val="clear" w:color="auto" w:fill="BEBEBE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455"/>
        </w:trPr>
        <w:tc>
          <w:tcPr>
            <w:tcW w:w="5395" w:type="dxa"/>
          </w:tcPr>
          <w:p w:rsidR="006E7F41" w:rsidRDefault="0055567E">
            <w:pPr>
              <w:pStyle w:val="TableParagraph"/>
              <w:spacing w:before="70"/>
              <w:ind w:left="69"/>
              <w:rPr>
                <w:b/>
                <w:sz w:val="24"/>
              </w:rPr>
            </w:pPr>
            <w:r>
              <w:rPr>
                <w:sz w:val="24"/>
              </w:rPr>
              <w:t>Oświadczenie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minimis</w:t>
            </w:r>
            <w:proofErr w:type="spellEnd"/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633"/>
        </w:trPr>
        <w:tc>
          <w:tcPr>
            <w:tcW w:w="5395" w:type="dxa"/>
          </w:tcPr>
          <w:p w:rsidR="006E7F41" w:rsidRDefault="0055567E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Formularz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przedstawianych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</w:p>
          <w:p w:rsidR="006E7F41" w:rsidRDefault="0055567E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sz w:val="24"/>
              </w:rPr>
              <w:t>ubieganiu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minimis</w:t>
            </w:r>
            <w:proofErr w:type="spellEnd"/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455"/>
        </w:trPr>
        <w:tc>
          <w:tcPr>
            <w:tcW w:w="5395" w:type="dxa"/>
          </w:tcPr>
          <w:p w:rsidR="006E7F41" w:rsidRDefault="0055567E">
            <w:pPr>
              <w:pStyle w:val="TableParagraph"/>
              <w:spacing w:before="7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Oświadczenia</w:t>
            </w:r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457"/>
        </w:trPr>
        <w:tc>
          <w:tcPr>
            <w:tcW w:w="5395" w:type="dxa"/>
          </w:tcPr>
          <w:p w:rsidR="006E7F41" w:rsidRDefault="0055567E">
            <w:pPr>
              <w:pStyle w:val="TableParagraph"/>
              <w:spacing w:before="72"/>
              <w:ind w:left="69"/>
              <w:rPr>
                <w:b/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Wniosek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załączniki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podpisane?</w:t>
            </w:r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633"/>
        </w:trPr>
        <w:tc>
          <w:tcPr>
            <w:tcW w:w="5395" w:type="dxa"/>
          </w:tcPr>
          <w:p w:rsidR="006E7F41" w:rsidRDefault="0055567E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Wniosku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stwierdzono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innych</w:t>
            </w:r>
          </w:p>
          <w:p w:rsidR="006E7F41" w:rsidRDefault="0055567E">
            <w:pPr>
              <w:pStyle w:val="TableParagraph"/>
              <w:spacing w:before="41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uchybień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formalnych?</w:t>
            </w:r>
          </w:p>
        </w:tc>
        <w:tc>
          <w:tcPr>
            <w:tcW w:w="681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7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</w:tbl>
    <w:p w:rsidR="006E7F41" w:rsidRDefault="006E7F41">
      <w:pPr>
        <w:pStyle w:val="Tekstpodstawowy"/>
        <w:spacing w:before="4"/>
        <w:rPr>
          <w:i/>
          <w:sz w:val="16"/>
        </w:rPr>
      </w:pPr>
    </w:p>
    <w:p w:rsidR="006E7F41" w:rsidRDefault="0055567E">
      <w:pPr>
        <w:pStyle w:val="Nagwek1"/>
        <w:spacing w:before="93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5"/>
        </w:rPr>
        <w:t xml:space="preserve"> </w:t>
      </w:r>
      <w:r>
        <w:t>finansowego</w:t>
      </w:r>
      <w:r>
        <w:rPr>
          <w:spacing w:val="-4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pomostowego</w:t>
      </w:r>
      <w:r>
        <w:rPr>
          <w:spacing w:val="-4"/>
        </w:rPr>
        <w:t xml:space="preserve"> </w:t>
      </w:r>
      <w:r>
        <w:t>zostaje</w:t>
      </w:r>
      <w:r>
        <w:rPr>
          <w:spacing w:val="-4"/>
        </w:rPr>
        <w:t xml:space="preserve"> </w:t>
      </w:r>
      <w:r>
        <w:t>zweryfikowany:</w:t>
      </w:r>
    </w:p>
    <w:p w:rsidR="006E7F41" w:rsidRDefault="006E7F41">
      <w:pPr>
        <w:pStyle w:val="Tekstpodstawowy"/>
        <w:spacing w:before="3"/>
        <w:rPr>
          <w:b/>
          <w:sz w:val="22"/>
        </w:rPr>
      </w:pPr>
    </w:p>
    <w:p w:rsidR="006E7F41" w:rsidRDefault="0055567E">
      <w:pPr>
        <w:pStyle w:val="Akapitzlist"/>
        <w:numPr>
          <w:ilvl w:val="1"/>
          <w:numId w:val="1"/>
        </w:numPr>
        <w:tabs>
          <w:tab w:val="left" w:pos="1119"/>
          <w:tab w:val="left" w:pos="1120"/>
        </w:tabs>
        <w:spacing w:before="1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pozytywnie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skierowany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merytorycznej,</w:t>
      </w:r>
    </w:p>
    <w:p w:rsidR="006E7F41" w:rsidRDefault="006E7F41">
      <w:pPr>
        <w:pStyle w:val="Tekstpodstawowy"/>
        <w:spacing w:before="6"/>
        <w:rPr>
          <w:sz w:val="22"/>
        </w:rPr>
      </w:pPr>
    </w:p>
    <w:p w:rsidR="006E7F41" w:rsidRDefault="0055567E">
      <w:pPr>
        <w:pStyle w:val="Akapitzlist"/>
        <w:numPr>
          <w:ilvl w:val="1"/>
          <w:numId w:val="1"/>
        </w:numPr>
        <w:tabs>
          <w:tab w:val="left" w:pos="1119"/>
          <w:tab w:val="left" w:pos="1120"/>
        </w:tabs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negatywnie.</w:t>
      </w:r>
    </w:p>
    <w:p w:rsidR="006E7F41" w:rsidRDefault="006E7F41">
      <w:pPr>
        <w:pStyle w:val="Tekstpodstawowy"/>
        <w:spacing w:before="4"/>
        <w:rPr>
          <w:sz w:val="22"/>
        </w:rPr>
      </w:pPr>
    </w:p>
    <w:p w:rsidR="006E7F41" w:rsidRDefault="0055567E">
      <w:pPr>
        <w:ind w:left="412"/>
        <w:rPr>
          <w:i/>
          <w:sz w:val="24"/>
        </w:rPr>
      </w:pPr>
      <w:r>
        <w:rPr>
          <w:b/>
          <w:sz w:val="24"/>
        </w:rPr>
        <w:t>UZASADNIENIE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(jedynie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przypadku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negatywnego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wyniku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formalnej)</w:t>
      </w:r>
    </w:p>
    <w:p w:rsidR="006E7F41" w:rsidRDefault="006E7F41">
      <w:pPr>
        <w:pStyle w:val="Tekstpodstawowy"/>
        <w:spacing w:before="6"/>
        <w:rPr>
          <w:i/>
          <w:sz w:val="22"/>
        </w:rPr>
      </w:pPr>
    </w:p>
    <w:p w:rsidR="006E7F41" w:rsidRDefault="0055567E">
      <w:pPr>
        <w:ind w:left="4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6E7F41" w:rsidRDefault="0055567E">
      <w:pPr>
        <w:spacing w:before="137"/>
        <w:ind w:left="4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6E7F41" w:rsidRDefault="006E7F41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813"/>
      </w:tblGrid>
      <w:tr w:rsidR="006E7F41">
        <w:trPr>
          <w:trHeight w:val="652"/>
        </w:trPr>
        <w:tc>
          <w:tcPr>
            <w:tcW w:w="3120" w:type="dxa"/>
          </w:tcPr>
          <w:p w:rsidR="006E7F41" w:rsidRDefault="0055567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weryfikacji</w:t>
            </w:r>
          </w:p>
        </w:tc>
        <w:tc>
          <w:tcPr>
            <w:tcW w:w="5813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  <w:tr w:rsidR="006E7F41">
        <w:trPr>
          <w:trHeight w:val="654"/>
        </w:trPr>
        <w:tc>
          <w:tcPr>
            <w:tcW w:w="3120" w:type="dxa"/>
          </w:tcPr>
          <w:p w:rsidR="006E7F41" w:rsidRDefault="0055567E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weryfikującej</w:t>
            </w:r>
          </w:p>
        </w:tc>
        <w:tc>
          <w:tcPr>
            <w:tcW w:w="5813" w:type="dxa"/>
          </w:tcPr>
          <w:p w:rsidR="006E7F41" w:rsidRDefault="006E7F41">
            <w:pPr>
              <w:pStyle w:val="TableParagraph"/>
              <w:rPr>
                <w:rFonts w:ascii="Times New Roman"/>
              </w:rPr>
            </w:pPr>
          </w:p>
        </w:tc>
      </w:tr>
    </w:tbl>
    <w:p w:rsidR="0055567E" w:rsidRDefault="0055567E"/>
    <w:sectPr w:rsidR="0055567E">
      <w:pgSz w:w="11910" w:h="16840"/>
      <w:pgMar w:top="1580" w:right="440" w:bottom="2260" w:left="440" w:header="51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7E" w:rsidRDefault="0055567E">
      <w:r>
        <w:separator/>
      </w:r>
    </w:p>
  </w:endnote>
  <w:endnote w:type="continuationSeparator" w:id="0">
    <w:p w:rsidR="0055567E" w:rsidRDefault="0055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A" w:rsidRDefault="00E03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41" w:rsidRDefault="0055567E">
    <w:pPr>
      <w:pStyle w:val="Tekstpodstawowy"/>
      <w:spacing w:line="14" w:lineRule="auto"/>
      <w:rPr>
        <w:sz w:val="20"/>
      </w:rPr>
    </w:pPr>
    <w:bookmarkStart w:id="0" w:name="_GoBack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36.25pt;margin-top:730pt;width:338.25pt;height:10pt;z-index:-15873024;mso-position-horizontal-relative:page;mso-position-vertical-relative:page" filled="f" stroked="f">
          <v:textbox inset="0,0,0,0">
            <w:txbxContent>
              <w:p w:rsidR="006E7F41" w:rsidRDefault="0055567E">
                <w:pPr>
                  <w:spacing w:line="183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Projekt</w:t>
                </w:r>
                <w:r>
                  <w:rPr>
                    <w:rFonts w:ascii="Calibri" w:hAnsi="Calibri"/>
                    <w:spacing w:val="-9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współfinansowany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ze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środków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Unii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Europejskiej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w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ramach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Europejskiego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Funduszu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Społecznego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04.4pt;margin-top:749.2pt;width:152.55pt;height:58.4pt;z-index:-15872512;mso-position-horizontal-relative:page;mso-position-vertical-relative:page" filled="f" stroked="f">
          <v:textbox inset="0,0,0,0">
            <w:txbxContent>
              <w:p w:rsidR="006E7F41" w:rsidRDefault="0055567E">
                <w:pPr>
                  <w:spacing w:line="181" w:lineRule="exact"/>
                  <w:ind w:left="477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sz w:val="16"/>
                  </w:rPr>
                  <w:t>Biuro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Projektu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„Młodzi</w:t>
                </w:r>
                <w:r>
                  <w:rPr>
                    <w:rFonts w:ascii="Calibri" w:hAnsi="Calibri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z</w:t>
                </w:r>
                <w:r>
                  <w:rPr>
                    <w:rFonts w:ascii="Calibri" w:hAnsi="Calibri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POWEREM”</w:t>
                </w:r>
              </w:p>
              <w:p w:rsidR="006E7F41" w:rsidRDefault="0055567E">
                <w:pPr>
                  <w:spacing w:line="192" w:lineRule="exact"/>
                  <w:ind w:right="127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Agencja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Rozwoju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Regionalnego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 w:rsidR="00E03A1A">
                  <w:rPr>
                    <w:rFonts w:ascii="Calibri" w:hAnsi="Calibri"/>
                    <w:spacing w:val="-7"/>
                    <w:sz w:val="16"/>
                  </w:rPr>
                  <w:t xml:space="preserve">S.A. </w:t>
                </w:r>
                <w:r>
                  <w:rPr>
                    <w:rFonts w:ascii="Calibri" w:hAnsi="Calibri"/>
                    <w:sz w:val="16"/>
                  </w:rPr>
                  <w:t>w</w:t>
                </w:r>
                <w:r>
                  <w:rPr>
                    <w:rFonts w:ascii="Calibri" w:hAns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Łomży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</w:p>
              <w:p w:rsidR="006E7F41" w:rsidRDefault="0055567E">
                <w:pPr>
                  <w:spacing w:line="192" w:lineRule="exact"/>
                  <w:ind w:right="124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ul.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M.C.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Skłodowskiej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1</w:t>
                </w:r>
              </w:p>
              <w:p w:rsidR="006E7F41" w:rsidRDefault="0055567E">
                <w:pPr>
                  <w:spacing w:line="194" w:lineRule="exact"/>
                  <w:ind w:right="120"/>
                  <w:jc w:val="righ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pacing w:val="-1"/>
                    <w:sz w:val="16"/>
                  </w:rPr>
                  <w:t>18-400</w:t>
                </w:r>
                <w:r>
                  <w:rPr>
                    <w:rFonts w:ascii="Calibri" w:hAnsi="Calibri"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Łomża</w:t>
                </w:r>
              </w:p>
              <w:p w:rsidR="006E7F41" w:rsidRDefault="0055567E">
                <w:pPr>
                  <w:pStyle w:val="Tekstpodstawowy"/>
                  <w:spacing w:before="112"/>
                  <w:ind w:right="78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A1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A" w:rsidRDefault="00E03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7E" w:rsidRDefault="0055567E">
      <w:r>
        <w:separator/>
      </w:r>
    </w:p>
  </w:footnote>
  <w:footnote w:type="continuationSeparator" w:id="0">
    <w:p w:rsidR="0055567E" w:rsidRDefault="0055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A" w:rsidRDefault="00E03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41" w:rsidRDefault="005556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2944" behindDoc="1" locked="0" layoutInCell="1" allowOverlap="1">
          <wp:simplePos x="0" y="0"/>
          <wp:positionH relativeFrom="page">
            <wp:posOffset>1593891</wp:posOffset>
          </wp:positionH>
          <wp:positionV relativeFrom="page">
            <wp:posOffset>326008</wp:posOffset>
          </wp:positionV>
          <wp:extent cx="4374431" cy="6187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74431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A" w:rsidRDefault="00E03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AE8"/>
    <w:multiLevelType w:val="hybridMultilevel"/>
    <w:tmpl w:val="B6AEE278"/>
    <w:lvl w:ilvl="0" w:tplc="AABEC828">
      <w:numFmt w:val="bullet"/>
      <w:lvlText w:val="-"/>
      <w:lvlJc w:val="left"/>
      <w:pPr>
        <w:ind w:left="77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CA8BC4">
      <w:numFmt w:val="bullet"/>
      <w:lvlText w:val=""/>
      <w:lvlJc w:val="left"/>
      <w:pPr>
        <w:ind w:left="1120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56A5BF2">
      <w:numFmt w:val="bullet"/>
      <w:lvlText w:val="•"/>
      <w:lvlJc w:val="left"/>
      <w:pPr>
        <w:ind w:left="2220" w:hanging="348"/>
      </w:pPr>
      <w:rPr>
        <w:rFonts w:hint="default"/>
        <w:lang w:val="pl-PL" w:eastAsia="en-US" w:bidi="ar-SA"/>
      </w:rPr>
    </w:lvl>
    <w:lvl w:ilvl="3" w:tplc="E8D25F7A">
      <w:numFmt w:val="bullet"/>
      <w:lvlText w:val="•"/>
      <w:lvlJc w:val="left"/>
      <w:pPr>
        <w:ind w:left="3321" w:hanging="348"/>
      </w:pPr>
      <w:rPr>
        <w:rFonts w:hint="default"/>
        <w:lang w:val="pl-PL" w:eastAsia="en-US" w:bidi="ar-SA"/>
      </w:rPr>
    </w:lvl>
    <w:lvl w:ilvl="4" w:tplc="2744C392">
      <w:numFmt w:val="bullet"/>
      <w:lvlText w:val="•"/>
      <w:lvlJc w:val="left"/>
      <w:pPr>
        <w:ind w:left="4422" w:hanging="348"/>
      </w:pPr>
      <w:rPr>
        <w:rFonts w:hint="default"/>
        <w:lang w:val="pl-PL" w:eastAsia="en-US" w:bidi="ar-SA"/>
      </w:rPr>
    </w:lvl>
    <w:lvl w:ilvl="5" w:tplc="62E682D0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D7A8D67C">
      <w:numFmt w:val="bullet"/>
      <w:lvlText w:val="•"/>
      <w:lvlJc w:val="left"/>
      <w:pPr>
        <w:ind w:left="6623" w:hanging="348"/>
      </w:pPr>
      <w:rPr>
        <w:rFonts w:hint="default"/>
        <w:lang w:val="pl-PL" w:eastAsia="en-US" w:bidi="ar-SA"/>
      </w:rPr>
    </w:lvl>
    <w:lvl w:ilvl="7" w:tplc="D2942528">
      <w:numFmt w:val="bullet"/>
      <w:lvlText w:val="•"/>
      <w:lvlJc w:val="left"/>
      <w:pPr>
        <w:ind w:left="7724" w:hanging="348"/>
      </w:pPr>
      <w:rPr>
        <w:rFonts w:hint="default"/>
        <w:lang w:val="pl-PL" w:eastAsia="en-US" w:bidi="ar-SA"/>
      </w:rPr>
    </w:lvl>
    <w:lvl w:ilvl="8" w:tplc="BC9E98D8">
      <w:numFmt w:val="bullet"/>
      <w:lvlText w:val="•"/>
      <w:lvlJc w:val="left"/>
      <w:pPr>
        <w:ind w:left="8824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7F41"/>
    <w:rsid w:val="0055567E"/>
    <w:rsid w:val="006E7F41"/>
    <w:rsid w:val="00E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4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72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3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A1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3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A1A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4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72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3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A1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3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A1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 nr 1– Pismo wysyłane w związku z badaniem rynku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creator>Bogdan Stępniowski</dc:creator>
  <cp:lastModifiedBy>KT</cp:lastModifiedBy>
  <cp:revision>2</cp:revision>
  <dcterms:created xsi:type="dcterms:W3CDTF">2021-11-16T08:15:00Z</dcterms:created>
  <dcterms:modified xsi:type="dcterms:W3CDTF">2021-11-16T08:15:00Z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2021-11-16T00:00:00Z</vt:filetime>
  </property>
</Properties>
</file>